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E5F3">
      <w:pPr>
        <w:spacing w:after="0" w:line="240" w:lineRule="auto"/>
        <w:jc w:val="right"/>
        <w:rPr>
          <w:rFonts w:ascii="Times New Roman" w:hAnsi="Times New Roman" w:cs="Times New Roman"/>
          <w:b/>
          <w:sz w:val="36"/>
        </w:rPr>
      </w:pPr>
    </w:p>
    <w:p w14:paraId="5721F097">
      <w:pPr>
        <w:shd w:val="clear" w:color="auto" w:fill="FFFFFF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Утверждаю:</w:t>
      </w:r>
    </w:p>
    <w:p w14:paraId="4E024F5A">
      <w:pPr>
        <w:shd w:val="clear" w:color="auto" w:fill="FFFFFF"/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Заведующий филиалом</w:t>
      </w:r>
    </w:p>
    <w:p w14:paraId="041B9D26">
      <w:pPr>
        <w:jc w:val="right"/>
        <w:rPr>
          <w:b/>
          <w:sz w:val="32"/>
          <w:szCs w:val="32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1247775" cy="723900"/>
            <wp:effectExtent l="0" t="0" r="9525" b="0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Н.С.Капранова</w:t>
      </w:r>
      <w:r>
        <w:rPr>
          <w:b/>
          <w:sz w:val="32"/>
          <w:szCs w:val="32"/>
        </w:rPr>
        <w:t xml:space="preserve"> </w:t>
      </w:r>
    </w:p>
    <w:p w14:paraId="07919D2E">
      <w:pPr>
        <w:spacing w:line="240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План</w:t>
      </w:r>
    </w:p>
    <w:p w14:paraId="6B813F32">
      <w:pPr>
        <w:spacing w:line="240" w:lineRule="auto"/>
        <w:ind w:left="-360" w:right="-185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мероприятий по профилактике алкоголизма, табакокурения, наркомании, негативных зависимостей и правонарушений</w:t>
      </w:r>
    </w:p>
    <w:p w14:paraId="7D063E7D">
      <w:pPr>
        <w:spacing w:line="240" w:lineRule="auto"/>
        <w:ind w:left="-360" w:right="-185"/>
        <w:jc w:val="center"/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в    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Кулясовском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филиале МБОУ СОШ с.Русский Камешкир</w:t>
      </w:r>
    </w:p>
    <w:p w14:paraId="02047437">
      <w:pPr>
        <w:spacing w:line="240" w:lineRule="auto"/>
        <w:ind w:left="-360" w:right="-185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а 20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-20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26</w:t>
      </w: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уч.год.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60"/>
        <w:gridCol w:w="1737"/>
        <w:gridCol w:w="3483"/>
      </w:tblGrid>
      <w:tr w14:paraId="11ED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228B180">
            <w:pPr>
              <w:ind w:right="-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71FA774C">
            <w:pPr>
              <w:ind w:right="-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4860" w:type="dxa"/>
            <w:shd w:val="clear" w:color="auto" w:fill="auto"/>
          </w:tcPr>
          <w:p w14:paraId="77691719">
            <w:pPr>
              <w:ind w:right="-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37" w:type="dxa"/>
            <w:shd w:val="clear" w:color="auto" w:fill="auto"/>
          </w:tcPr>
          <w:p w14:paraId="5839C5A7">
            <w:pPr>
              <w:ind w:right="-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83" w:type="dxa"/>
            <w:shd w:val="clear" w:color="auto" w:fill="auto"/>
          </w:tcPr>
          <w:p w14:paraId="5F511E17">
            <w:pPr>
              <w:ind w:right="-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08FD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C6CF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14:paraId="00F374E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по утверждению плана мероприятий по профилактике алкоголизма, табакокурения, наркомании, негативных зависимостей и правонарушений среди детей </w:t>
            </w:r>
          </w:p>
        </w:tc>
        <w:tc>
          <w:tcPr>
            <w:tcW w:w="1737" w:type="dxa"/>
            <w:shd w:val="clear" w:color="auto" w:fill="auto"/>
          </w:tcPr>
          <w:p w14:paraId="271AD50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3483" w:type="dxa"/>
            <w:shd w:val="clear" w:color="auto" w:fill="auto"/>
          </w:tcPr>
          <w:p w14:paraId="156351B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профилактики,</w:t>
            </w:r>
          </w:p>
          <w:p w14:paraId="29EC8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7B83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</w:tcPr>
          <w:p w14:paraId="462DA92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14:paraId="3F79CC8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детей, стоящих на внутришкольном учете, ПДН, ДЕСОП.</w:t>
            </w:r>
          </w:p>
        </w:tc>
        <w:tc>
          <w:tcPr>
            <w:tcW w:w="1737" w:type="dxa"/>
            <w:shd w:val="clear" w:color="auto" w:fill="auto"/>
          </w:tcPr>
          <w:p w14:paraId="2E3030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3" w:type="dxa"/>
            <w:shd w:val="clear" w:color="auto" w:fill="auto"/>
          </w:tcPr>
          <w:p w14:paraId="6C6635D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3E02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4201B72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14:paraId="4A7C55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 занятости детей.</w:t>
            </w:r>
          </w:p>
        </w:tc>
        <w:tc>
          <w:tcPr>
            <w:tcW w:w="1737" w:type="dxa"/>
            <w:shd w:val="clear" w:color="auto" w:fill="auto"/>
          </w:tcPr>
          <w:p w14:paraId="1774F4C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83" w:type="dxa"/>
            <w:shd w:val="clear" w:color="auto" w:fill="auto"/>
          </w:tcPr>
          <w:p w14:paraId="32FEFC9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03DB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0747184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14:paraId="349D2BF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контролю за занятостью детей группы риска во внеурочное время, вовлечению их в спортивные секции и кружковые занятия по интересам.</w:t>
            </w:r>
          </w:p>
        </w:tc>
        <w:tc>
          <w:tcPr>
            <w:tcW w:w="1737" w:type="dxa"/>
            <w:shd w:val="clear" w:color="auto" w:fill="auto"/>
          </w:tcPr>
          <w:p w14:paraId="7D14788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483" w:type="dxa"/>
            <w:shd w:val="clear" w:color="auto" w:fill="auto"/>
          </w:tcPr>
          <w:p w14:paraId="264AAAA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 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60C6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0EEB35A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  <w:shd w:val="clear" w:color="auto" w:fill="auto"/>
          </w:tcPr>
          <w:p w14:paraId="283E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5"/>
                <w:rFonts w:ascii="Times New Roman" w:hAnsi="Times New Roman"/>
                <w:szCs w:val="24"/>
              </w:rPr>
              <w:t>Школа БЕЗОПАСНОСТИ «Дети-дорога-автомобиль!»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706E6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Конкурс юных инспекторов движения «Безопасное колесо »</w:t>
            </w:r>
          </w:p>
        </w:tc>
        <w:tc>
          <w:tcPr>
            <w:tcW w:w="1737" w:type="dxa"/>
            <w:shd w:val="clear" w:color="auto" w:fill="auto"/>
          </w:tcPr>
          <w:p w14:paraId="652FD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E23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483" w:type="dxa"/>
            <w:shd w:val="clear" w:color="auto" w:fill="auto"/>
          </w:tcPr>
          <w:p w14:paraId="6273BEB3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F2891E">
            <w:pPr>
              <w:tabs>
                <w:tab w:val="left" w:pos="3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2A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4D4DC7B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  <w:shd w:val="clear" w:color="auto" w:fill="auto"/>
          </w:tcPr>
          <w:p w14:paraId="128CDED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Наркологического  поста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 Всероссийской антинаркотической акции «За здоровье и безопасность наших детей»</w:t>
            </w:r>
          </w:p>
        </w:tc>
        <w:tc>
          <w:tcPr>
            <w:tcW w:w="1737" w:type="dxa"/>
            <w:shd w:val="clear" w:color="auto" w:fill="auto"/>
          </w:tcPr>
          <w:p w14:paraId="6FCF23F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  <w:p w14:paraId="47F80D8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50A9712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38482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0D6E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7C18F39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  <w:shd w:val="clear" w:color="auto" w:fill="auto"/>
          </w:tcPr>
          <w:p w14:paraId="471779B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родительских собраний по профилактике правонарушений, употребления спайсов, наркотиков, табака, алкоголя; профориентационная работа. </w:t>
            </w:r>
          </w:p>
        </w:tc>
        <w:tc>
          <w:tcPr>
            <w:tcW w:w="1737" w:type="dxa"/>
            <w:shd w:val="clear" w:color="auto" w:fill="auto"/>
          </w:tcPr>
          <w:p w14:paraId="27C0826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83" w:type="dxa"/>
            <w:shd w:val="clear" w:color="auto" w:fill="auto"/>
          </w:tcPr>
          <w:p w14:paraId="177280F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Камешкирского района</w:t>
            </w:r>
          </w:p>
          <w:p w14:paraId="182BCACE">
            <w:pPr>
              <w:ind w:right="-18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</w:tr>
      <w:tr w14:paraId="19D1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316B926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  <w:shd w:val="clear" w:color="auto" w:fill="auto"/>
          </w:tcPr>
          <w:p w14:paraId="666503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художественного творчества «Пожарная безопасность глазами детей»</w:t>
            </w:r>
          </w:p>
        </w:tc>
        <w:tc>
          <w:tcPr>
            <w:tcW w:w="1737" w:type="dxa"/>
            <w:shd w:val="clear" w:color="auto" w:fill="auto"/>
          </w:tcPr>
          <w:p w14:paraId="12738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483" w:type="dxa"/>
            <w:shd w:val="clear" w:color="auto" w:fill="auto"/>
          </w:tcPr>
          <w:p w14:paraId="37203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14:paraId="71E2A3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</w:tr>
      <w:tr w14:paraId="159D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0291CC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  <w:shd w:val="clear" w:color="auto" w:fill="auto"/>
          </w:tcPr>
          <w:p w14:paraId="355E23A2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Всероссийская Акция «Я выбираю спорт как альтернативу пагубным привычкам» </w:t>
            </w:r>
          </w:p>
        </w:tc>
        <w:tc>
          <w:tcPr>
            <w:tcW w:w="1737" w:type="dxa"/>
            <w:shd w:val="clear" w:color="auto" w:fill="auto"/>
          </w:tcPr>
          <w:p w14:paraId="4213D0B8">
            <w:pPr>
              <w:pStyle w:val="6"/>
              <w:tabs>
                <w:tab w:val="left" w:pos="480"/>
                <w:tab w:val="center" w:pos="66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декада</w:t>
            </w:r>
          </w:p>
        </w:tc>
        <w:tc>
          <w:tcPr>
            <w:tcW w:w="3483" w:type="dxa"/>
            <w:shd w:val="clear" w:color="auto" w:fill="auto"/>
          </w:tcPr>
          <w:p w14:paraId="0F2C997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профилактику </w:t>
            </w:r>
          </w:p>
          <w:p w14:paraId="7B99D28B">
            <w:pP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14:paraId="6810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20" w:type="dxa"/>
            <w:shd w:val="clear" w:color="auto" w:fill="auto"/>
          </w:tcPr>
          <w:p w14:paraId="339A4C0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  <w:shd w:val="clear" w:color="auto" w:fill="auto"/>
          </w:tcPr>
          <w:p w14:paraId="59C90F8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в рамках «Международного дня отказа от курения»</w:t>
            </w:r>
          </w:p>
        </w:tc>
        <w:tc>
          <w:tcPr>
            <w:tcW w:w="1737" w:type="dxa"/>
            <w:shd w:val="clear" w:color="auto" w:fill="auto"/>
          </w:tcPr>
          <w:p w14:paraId="37E3B8B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3" w:type="dxa"/>
            <w:shd w:val="clear" w:color="auto" w:fill="auto"/>
          </w:tcPr>
          <w:p w14:paraId="67777E2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D45C2E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  <w:p w14:paraId="1DF4966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F0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20" w:type="dxa"/>
            <w:shd w:val="clear" w:color="auto" w:fill="auto"/>
          </w:tcPr>
          <w:p w14:paraId="7200718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  <w:shd w:val="clear" w:color="auto" w:fill="auto"/>
          </w:tcPr>
          <w:p w14:paraId="084C7F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«Декада правовой помощи детям».   </w:t>
            </w:r>
          </w:p>
        </w:tc>
        <w:tc>
          <w:tcPr>
            <w:tcW w:w="1737" w:type="dxa"/>
            <w:shd w:val="clear" w:color="auto" w:fill="auto"/>
          </w:tcPr>
          <w:p w14:paraId="0A797B9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3" w:type="dxa"/>
            <w:shd w:val="clear" w:color="auto" w:fill="auto"/>
          </w:tcPr>
          <w:p w14:paraId="15718A5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4FC4B94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</w:tc>
      </w:tr>
      <w:tr w14:paraId="1085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622206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  <w:shd w:val="clear" w:color="auto" w:fill="auto"/>
          </w:tcPr>
          <w:p w14:paraId="4D8D2F1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в рамках  Всемирного дня борьбы со СПИДом.</w:t>
            </w:r>
          </w:p>
        </w:tc>
        <w:tc>
          <w:tcPr>
            <w:tcW w:w="1737" w:type="dxa"/>
            <w:shd w:val="clear" w:color="auto" w:fill="auto"/>
          </w:tcPr>
          <w:p w14:paraId="031C83B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3" w:type="dxa"/>
            <w:shd w:val="clear" w:color="auto" w:fill="auto"/>
          </w:tcPr>
          <w:p w14:paraId="5A74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14:paraId="3212374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</w:t>
            </w:r>
          </w:p>
        </w:tc>
      </w:tr>
      <w:tr w14:paraId="14FE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6AA0B8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  <w:shd w:val="clear" w:color="auto" w:fill="auto"/>
          </w:tcPr>
          <w:p w14:paraId="1BC8D3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 – массовых мероприятий по профилактике правонарушений, табакокурения, алкоголизма, наркомании.</w:t>
            </w:r>
          </w:p>
        </w:tc>
        <w:tc>
          <w:tcPr>
            <w:tcW w:w="1737" w:type="dxa"/>
            <w:shd w:val="clear" w:color="auto" w:fill="auto"/>
          </w:tcPr>
          <w:p w14:paraId="641CB18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3483" w:type="dxa"/>
            <w:shd w:val="clear" w:color="auto" w:fill="auto"/>
          </w:tcPr>
          <w:p w14:paraId="10814E2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14:paraId="5CD4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6E4ACF6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  <w:shd w:val="clear" w:color="auto" w:fill="auto"/>
          </w:tcPr>
          <w:p w14:paraId="1A75BD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рейдовых мероприятий в места массового скопления подростков, посещений неблагополучных семей. </w:t>
            </w:r>
          </w:p>
        </w:tc>
        <w:tc>
          <w:tcPr>
            <w:tcW w:w="1737" w:type="dxa"/>
            <w:shd w:val="clear" w:color="auto" w:fill="auto"/>
          </w:tcPr>
          <w:p w14:paraId="4A173DC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3483" w:type="dxa"/>
            <w:shd w:val="clear" w:color="auto" w:fill="auto"/>
          </w:tcPr>
          <w:p w14:paraId="59E291E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Ответственный за профилактику </w:t>
            </w:r>
          </w:p>
        </w:tc>
      </w:tr>
      <w:tr w14:paraId="12C1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D2D222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  <w:shd w:val="clear" w:color="auto" w:fill="auto"/>
          </w:tcPr>
          <w:p w14:paraId="3FDA677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проведении  Всероссийского интернет -  урока антинаркотической направленности «Имею право знать!»</w:t>
            </w:r>
          </w:p>
        </w:tc>
        <w:tc>
          <w:tcPr>
            <w:tcW w:w="1737" w:type="dxa"/>
            <w:shd w:val="clear" w:color="auto" w:fill="auto"/>
          </w:tcPr>
          <w:p w14:paraId="6483DC5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  <w:p w14:paraId="19EB27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3483" w:type="dxa"/>
            <w:shd w:val="clear" w:color="auto" w:fill="auto"/>
          </w:tcPr>
          <w:p w14:paraId="279C8DB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ИКТ</w:t>
            </w:r>
          </w:p>
        </w:tc>
      </w:tr>
      <w:tr w14:paraId="67A4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3A368D6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60" w:type="dxa"/>
            <w:shd w:val="clear" w:color="auto" w:fill="auto"/>
          </w:tcPr>
          <w:p w14:paraId="49E747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рисунков и плакатов по профилактике наркомании, табакокурения и алкоголизма «Мы за здоровый образ жизни!».</w:t>
            </w:r>
          </w:p>
        </w:tc>
        <w:tc>
          <w:tcPr>
            <w:tcW w:w="1737" w:type="dxa"/>
            <w:shd w:val="clear" w:color="auto" w:fill="auto"/>
          </w:tcPr>
          <w:p w14:paraId="0F34F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54B48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  <w:shd w:val="clear" w:color="auto" w:fill="auto"/>
          </w:tcPr>
          <w:p w14:paraId="28AE157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профилактику</w:t>
            </w:r>
          </w:p>
        </w:tc>
      </w:tr>
      <w:tr w14:paraId="7D32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B173CB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60" w:type="dxa"/>
            <w:shd w:val="clear" w:color="auto" w:fill="auto"/>
          </w:tcPr>
          <w:p w14:paraId="3CD7CF2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«Безопасное движение».</w:t>
            </w:r>
          </w:p>
        </w:tc>
        <w:tc>
          <w:tcPr>
            <w:tcW w:w="1737" w:type="dxa"/>
            <w:shd w:val="clear" w:color="auto" w:fill="auto"/>
          </w:tcPr>
          <w:p w14:paraId="0D3760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83" w:type="dxa"/>
            <w:shd w:val="clear" w:color="auto" w:fill="auto"/>
          </w:tcPr>
          <w:p w14:paraId="4DAB94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14:paraId="7EA9F8B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63F6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D156F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60" w:type="dxa"/>
            <w:shd w:val="clear" w:color="auto" w:fill="auto"/>
          </w:tcPr>
          <w:p w14:paraId="4DB256A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«Дарю буклет», посвященный Международному дню отказа от курения.</w:t>
            </w:r>
          </w:p>
        </w:tc>
        <w:tc>
          <w:tcPr>
            <w:tcW w:w="1737" w:type="dxa"/>
            <w:shd w:val="clear" w:color="auto" w:fill="auto"/>
          </w:tcPr>
          <w:p w14:paraId="5330879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3" w:type="dxa"/>
            <w:shd w:val="clear" w:color="auto" w:fill="auto"/>
          </w:tcPr>
          <w:p w14:paraId="75BEC5A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  <w:p w14:paraId="6F9AD2C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FB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53752A1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60" w:type="dxa"/>
            <w:shd w:val="clear" w:color="auto" w:fill="auto"/>
          </w:tcPr>
          <w:p w14:paraId="1C957A9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профилактических мероприятий с детьми группы риска </w:t>
            </w:r>
          </w:p>
        </w:tc>
        <w:tc>
          <w:tcPr>
            <w:tcW w:w="1737" w:type="dxa"/>
            <w:shd w:val="clear" w:color="auto" w:fill="auto"/>
          </w:tcPr>
          <w:p w14:paraId="43264B3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</w:p>
          <w:p w14:paraId="2B735A4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83" w:type="dxa"/>
            <w:shd w:val="clear" w:color="auto" w:fill="auto"/>
          </w:tcPr>
          <w:p w14:paraId="5C649E2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Ответственный за профилактику </w:t>
            </w:r>
          </w:p>
        </w:tc>
      </w:tr>
      <w:tr w14:paraId="198E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43AE818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60" w:type="dxa"/>
            <w:shd w:val="clear" w:color="auto" w:fill="auto"/>
          </w:tcPr>
          <w:p w14:paraId="6F239AB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представителями родительской общественности «Роль  общественных организаций в профилактике правонарушений, употребления курительных смесей, алкоголя, табака, наркотиков.</w:t>
            </w:r>
          </w:p>
        </w:tc>
        <w:tc>
          <w:tcPr>
            <w:tcW w:w="1737" w:type="dxa"/>
            <w:shd w:val="clear" w:color="auto" w:fill="auto"/>
          </w:tcPr>
          <w:p w14:paraId="48AE5B4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май.</w:t>
            </w:r>
          </w:p>
          <w:p w14:paraId="3159B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332FB0A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</w:t>
            </w:r>
          </w:p>
          <w:p w14:paraId="4C1272D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14:paraId="0C6BCA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Участковые ОтдМВД </w:t>
            </w:r>
          </w:p>
        </w:tc>
      </w:tr>
      <w:tr w14:paraId="550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3EDD66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  <w:shd w:val="clear" w:color="auto" w:fill="auto"/>
          </w:tcPr>
          <w:p w14:paraId="3F36B1C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в районном конкурсе «Соревнование классов, свободных от курения, «Здоровью – да! Куренью – нет!»».</w:t>
            </w:r>
          </w:p>
        </w:tc>
        <w:tc>
          <w:tcPr>
            <w:tcW w:w="1737" w:type="dxa"/>
            <w:shd w:val="clear" w:color="auto" w:fill="auto"/>
          </w:tcPr>
          <w:p w14:paraId="142E37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6C608CA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1BDFDA7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Ответственный за профилактику </w:t>
            </w:r>
          </w:p>
        </w:tc>
      </w:tr>
      <w:tr w14:paraId="3D64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A8318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60" w:type="dxa"/>
            <w:shd w:val="clear" w:color="auto" w:fill="auto"/>
          </w:tcPr>
          <w:p w14:paraId="08293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Декада правовых знаний</w:t>
            </w:r>
          </w:p>
        </w:tc>
        <w:tc>
          <w:tcPr>
            <w:tcW w:w="1737" w:type="dxa"/>
            <w:shd w:val="clear" w:color="auto" w:fill="auto"/>
          </w:tcPr>
          <w:p w14:paraId="3859B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483" w:type="dxa"/>
            <w:shd w:val="clear" w:color="auto" w:fill="auto"/>
          </w:tcPr>
          <w:p w14:paraId="317C24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Ответственный за профилактику </w:t>
            </w:r>
          </w:p>
        </w:tc>
      </w:tr>
      <w:tr w14:paraId="64A8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3E15EA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60" w:type="dxa"/>
            <w:shd w:val="clear" w:color="auto" w:fill="auto"/>
          </w:tcPr>
          <w:p w14:paraId="3AA270E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 и рекомендаций по профилактике правонарушений, употребления курительных смесей, алкоголя, табака, наркотиков в летний период.</w:t>
            </w:r>
          </w:p>
        </w:tc>
        <w:tc>
          <w:tcPr>
            <w:tcW w:w="1737" w:type="dxa"/>
            <w:shd w:val="clear" w:color="auto" w:fill="auto"/>
          </w:tcPr>
          <w:p w14:paraId="38626D7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BC080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83" w:type="dxa"/>
            <w:shd w:val="clear" w:color="auto" w:fill="auto"/>
          </w:tcPr>
          <w:p w14:paraId="2F6954B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68ED945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  <w:p w14:paraId="11057B5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B1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54FB0E4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60" w:type="dxa"/>
            <w:shd w:val="clear" w:color="auto" w:fill="auto"/>
          </w:tcPr>
          <w:p w14:paraId="5061364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с рекомендациями по усилению контроля над детьми в летний период (по организации безопасного отдыха вблизи водоемов, нахождения в лесу, на дорогах, употребления курительных смесей, алкоголя, табака, наркотиков.</w:t>
            </w:r>
          </w:p>
        </w:tc>
        <w:tc>
          <w:tcPr>
            <w:tcW w:w="1737" w:type="dxa"/>
            <w:shd w:val="clear" w:color="auto" w:fill="auto"/>
          </w:tcPr>
          <w:p w14:paraId="39348C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0F82556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6142388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78FFFC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Ответственный за профилактику </w:t>
            </w:r>
          </w:p>
        </w:tc>
      </w:tr>
      <w:tr w14:paraId="23D6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shd w:val="clear" w:color="auto" w:fill="auto"/>
          </w:tcPr>
          <w:p w14:paraId="308C9B1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60" w:type="dxa"/>
            <w:shd w:val="clear" w:color="auto" w:fill="auto"/>
          </w:tcPr>
          <w:p w14:paraId="3EC61E2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 рамках «Всемирного дня без табака»</w:t>
            </w:r>
          </w:p>
        </w:tc>
        <w:tc>
          <w:tcPr>
            <w:tcW w:w="1737" w:type="dxa"/>
            <w:shd w:val="clear" w:color="auto" w:fill="auto"/>
          </w:tcPr>
          <w:p w14:paraId="2641941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483" w:type="dxa"/>
            <w:shd w:val="clear" w:color="auto" w:fill="auto"/>
          </w:tcPr>
          <w:p w14:paraId="2565557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</w:t>
            </w:r>
          </w:p>
        </w:tc>
      </w:tr>
      <w:tr w14:paraId="6DD8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</w:tcPr>
          <w:p w14:paraId="1577A85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60" w:type="dxa"/>
            <w:shd w:val="clear" w:color="auto" w:fill="auto"/>
          </w:tcPr>
          <w:p w14:paraId="7A49B24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выбираем жизнь!», посвященная Международному дню борьбы с наркоманией и наркобизнесом</w:t>
            </w:r>
          </w:p>
        </w:tc>
        <w:tc>
          <w:tcPr>
            <w:tcW w:w="1737" w:type="dxa"/>
            <w:shd w:val="clear" w:color="auto" w:fill="auto"/>
          </w:tcPr>
          <w:p w14:paraId="2243AC7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июня </w:t>
            </w:r>
          </w:p>
          <w:p w14:paraId="75E369C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6B1BEF7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16E2028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B3967BF">
      <w:pPr>
        <w:ind w:left="-360" w:right="-185"/>
      </w:pPr>
    </w:p>
    <w:p w14:paraId="172B2561"/>
    <w:sectPr>
      <w:pgSz w:w="11906" w:h="16838"/>
      <w:pgMar w:top="719" w:right="746" w:bottom="53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BB"/>
    <w:rsid w:val="0006716D"/>
    <w:rsid w:val="000A688C"/>
    <w:rsid w:val="000C3A16"/>
    <w:rsid w:val="000C4B63"/>
    <w:rsid w:val="000E3820"/>
    <w:rsid w:val="00121BB0"/>
    <w:rsid w:val="001F7843"/>
    <w:rsid w:val="002B40B6"/>
    <w:rsid w:val="002D19B8"/>
    <w:rsid w:val="00382C54"/>
    <w:rsid w:val="006713F3"/>
    <w:rsid w:val="006F22E9"/>
    <w:rsid w:val="008046B7"/>
    <w:rsid w:val="008A623A"/>
    <w:rsid w:val="00924507"/>
    <w:rsid w:val="00926ECE"/>
    <w:rsid w:val="009639D4"/>
    <w:rsid w:val="00983460"/>
    <w:rsid w:val="009D527D"/>
    <w:rsid w:val="00A13845"/>
    <w:rsid w:val="00B65859"/>
    <w:rsid w:val="00BF0DBB"/>
    <w:rsid w:val="00D64676"/>
    <w:rsid w:val="00DC2965"/>
    <w:rsid w:val="00EA49C9"/>
    <w:rsid w:val="00FC4182"/>
    <w:rsid w:val="36561A23"/>
    <w:rsid w:val="378D42BA"/>
    <w:rsid w:val="5D460AFF"/>
    <w:rsid w:val="7530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Текст"/>
    <w:link w:val="5"/>
    <w:qFormat/>
    <w:uiPriority w:val="0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Arial" w:hAnsi="Arial" w:eastAsia="Calibri" w:cs="Times New Roman"/>
      <w:color w:val="000000"/>
      <w:sz w:val="24"/>
      <w:szCs w:val="28"/>
      <w:lang w:val="ru-RU" w:eastAsia="ar-SA" w:bidi="ar-SA"/>
    </w:rPr>
  </w:style>
  <w:style w:type="character" w:customStyle="1" w:styleId="5">
    <w:name w:val="оснТекст Знак1"/>
    <w:link w:val="4"/>
    <w:qFormat/>
    <w:uiPriority w:val="0"/>
    <w:rPr>
      <w:rFonts w:ascii="Arial" w:hAnsi="Arial" w:eastAsia="Calibri" w:cs="Times New Roman"/>
      <w:color w:val="000000"/>
      <w:sz w:val="24"/>
      <w:szCs w:val="28"/>
      <w:lang w:eastAsia="ar-SA"/>
    </w:rPr>
  </w:style>
  <w:style w:type="paragraph" w:styleId="6">
    <w:name w:val="List Paragraph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780</Words>
  <Characters>4447</Characters>
  <Lines>37</Lines>
  <Paragraphs>10</Paragraphs>
  <TotalTime>0</TotalTime>
  <ScaleCrop>false</ScaleCrop>
  <LinksUpToDate>false</LinksUpToDate>
  <CharactersWithSpaces>5217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2017-10-12T19:23:00Z</dcterms:created>
  <dc:creator>User</dc:creator>
  <cp:lastModifiedBy>WPS_1706980539</cp:lastModifiedBy>
  <cp:lastPrinted>2024-10-15T18:33:00Z</cp:lastPrinted>
  <dcterms:modified xsi:type="dcterms:W3CDTF">2025-10-15T17:43:28Z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E628579AD8F240D297E47390E3974153_13</vt:lpwstr>
  </property>
</Properties>
</file>